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5369" w14:textId="1D305687" w:rsidR="00AA5BAE" w:rsidRPr="00E32D99" w:rsidRDefault="00F62656">
      <w:pPr>
        <w:rPr>
          <w:b/>
          <w:bCs/>
          <w:lang w:val="en-US"/>
        </w:rPr>
      </w:pPr>
      <w:r w:rsidRPr="00E32D99">
        <w:rPr>
          <w:rFonts w:cs="Times New Roman"/>
          <w:noProof/>
          <w:lang w:eastAsia="en-GB"/>
        </w:rPr>
        <w:drawing>
          <wp:anchor distT="36576" distB="36576" distL="36576" distR="36576" simplePos="0" relativeHeight="251658240" behindDoc="1" locked="0" layoutInCell="1" allowOverlap="1" wp14:anchorId="58F6F3DB" wp14:editId="62744698">
            <wp:simplePos x="0" y="0"/>
            <wp:positionH relativeFrom="margin">
              <wp:align>right</wp:align>
            </wp:positionH>
            <wp:positionV relativeFrom="paragraph">
              <wp:posOffset>6407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BAE" w:rsidRPr="00E32D99">
        <w:rPr>
          <w:b/>
          <w:bCs/>
          <w:lang w:val="en-US"/>
        </w:rPr>
        <w:t>St Michael’s CE (A) Primary School</w:t>
      </w:r>
    </w:p>
    <w:p w14:paraId="078E6DE1" w14:textId="48676ABB" w:rsidR="00893B31" w:rsidRPr="00E32D99" w:rsidRDefault="00DA15BF" w:rsidP="00893B31">
      <w:pPr>
        <w:rPr>
          <w:b/>
          <w:bCs/>
          <w:u w:val="single"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D8A38B" wp14:editId="42765E2D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1311910" cy="1136650"/>
            <wp:effectExtent l="0" t="0" r="2540" b="6350"/>
            <wp:wrapTight wrapText="bothSides">
              <wp:wrapPolygon edited="0">
                <wp:start x="0" y="0"/>
                <wp:lineTo x="0" y="21359"/>
                <wp:lineTo x="21328" y="21359"/>
                <wp:lineTo x="213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8" r="17213"/>
                    <a:stretch/>
                  </pic:blipFill>
                  <pic:spPr bwMode="auto">
                    <a:xfrm>
                      <a:off x="0" y="0"/>
                      <a:ext cx="131191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B31" w:rsidRPr="00E32D99">
        <w:rPr>
          <w:b/>
          <w:bCs/>
          <w:u w:val="single"/>
          <w:lang w:val="en-US"/>
        </w:rPr>
        <w:t>Topic Termly Overviews</w:t>
      </w:r>
    </w:p>
    <w:p w14:paraId="442EDE70" w14:textId="75D00547" w:rsidR="008B300C" w:rsidRPr="00E32D99" w:rsidRDefault="008B300C">
      <w:pPr>
        <w:rPr>
          <w:b/>
          <w:bCs/>
          <w:lang w:val="en-US"/>
        </w:rPr>
      </w:pPr>
      <w:r w:rsidRPr="00E32D99">
        <w:rPr>
          <w:b/>
          <w:bCs/>
          <w:lang w:val="en-US"/>
        </w:rPr>
        <w:t>Year:</w:t>
      </w:r>
      <w:r w:rsidR="00F62656" w:rsidRPr="00E32D99">
        <w:rPr>
          <w:rFonts w:cs="Times New Roman"/>
        </w:rPr>
        <w:t xml:space="preserve"> </w:t>
      </w:r>
      <w:r w:rsidR="00CB3811" w:rsidRPr="00E32D99">
        <w:rPr>
          <w:rFonts w:cs="Times New Roman"/>
        </w:rPr>
        <w:t>4</w:t>
      </w:r>
    </w:p>
    <w:p w14:paraId="03EDE279" w14:textId="5703AB0E" w:rsidR="00E57FB3" w:rsidRPr="00E32D99" w:rsidRDefault="00AA5BAE">
      <w:pPr>
        <w:rPr>
          <w:b/>
          <w:bCs/>
          <w:lang w:val="en-US"/>
        </w:rPr>
      </w:pPr>
      <w:r w:rsidRPr="00E32D99">
        <w:rPr>
          <w:b/>
          <w:bCs/>
          <w:lang w:val="en-US"/>
        </w:rPr>
        <w:t>Topic:</w:t>
      </w:r>
      <w:r w:rsidR="00CB3811" w:rsidRPr="00E32D99">
        <w:rPr>
          <w:b/>
          <w:bCs/>
          <w:lang w:val="en-US"/>
        </w:rPr>
        <w:t xml:space="preserve"> Funky Pharaohs</w:t>
      </w:r>
    </w:p>
    <w:p w14:paraId="3FA443C7" w14:textId="5207C0CF" w:rsidR="00AA5BAE" w:rsidRDefault="00AA5BAE">
      <w:pPr>
        <w:rPr>
          <w:b/>
          <w:bCs/>
          <w:lang w:val="en-US"/>
        </w:rPr>
      </w:pPr>
      <w:r w:rsidRPr="00E32D99">
        <w:rPr>
          <w:b/>
          <w:bCs/>
          <w:lang w:val="en-US"/>
        </w:rPr>
        <w:t>Term:</w:t>
      </w:r>
      <w:r w:rsidR="00CB3811" w:rsidRPr="00E32D99">
        <w:rPr>
          <w:b/>
          <w:bCs/>
          <w:lang w:val="en-US"/>
        </w:rPr>
        <w:t xml:space="preserve"> Autumn</w:t>
      </w:r>
    </w:p>
    <w:p w14:paraId="0E7CA496" w14:textId="58CD6D51" w:rsidR="00DA15BF" w:rsidRDefault="00DA15BF">
      <w:pPr>
        <w:rPr>
          <w:b/>
          <w:bCs/>
          <w:lang w:val="en-US"/>
        </w:rPr>
      </w:pPr>
    </w:p>
    <w:p w14:paraId="5BE7A027" w14:textId="77777777" w:rsidR="00DA15BF" w:rsidRPr="00E32D99" w:rsidRDefault="00DA15BF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8963"/>
      </w:tblGrid>
      <w:tr w:rsidR="00AA5BAE" w:rsidRPr="00E32D99" w14:paraId="7366A20B" w14:textId="77777777" w:rsidTr="369DBF5C">
        <w:tc>
          <w:tcPr>
            <w:tcW w:w="1493" w:type="dxa"/>
          </w:tcPr>
          <w:p w14:paraId="47892F31" w14:textId="4C40901E" w:rsidR="00AA5BAE" w:rsidRPr="00E32D99" w:rsidRDefault="00AA5BAE">
            <w:pPr>
              <w:rPr>
                <w:b/>
                <w:bCs/>
                <w:lang w:val="en-US"/>
              </w:rPr>
            </w:pPr>
            <w:r w:rsidRPr="00E32D99">
              <w:rPr>
                <w:b/>
                <w:bCs/>
                <w:lang w:val="en-US"/>
              </w:rPr>
              <w:t>Subjects</w:t>
            </w:r>
          </w:p>
        </w:tc>
        <w:tc>
          <w:tcPr>
            <w:tcW w:w="8963" w:type="dxa"/>
          </w:tcPr>
          <w:p w14:paraId="74E43F8B" w14:textId="1BF39023" w:rsidR="00AA5BAE" w:rsidRPr="00E32D99" w:rsidRDefault="00AA5BAE">
            <w:pPr>
              <w:rPr>
                <w:b/>
                <w:bCs/>
                <w:lang w:val="en-US"/>
              </w:rPr>
            </w:pPr>
            <w:r w:rsidRPr="00E32D99">
              <w:rPr>
                <w:b/>
                <w:bCs/>
                <w:lang w:val="en-US"/>
              </w:rPr>
              <w:t>Objectives/Learning intentions</w:t>
            </w:r>
          </w:p>
        </w:tc>
      </w:tr>
      <w:tr w:rsidR="00AA5BAE" w:rsidRPr="00E32D99" w14:paraId="46A4D326" w14:textId="77777777" w:rsidTr="369DBF5C">
        <w:tc>
          <w:tcPr>
            <w:tcW w:w="1493" w:type="dxa"/>
          </w:tcPr>
          <w:p w14:paraId="3C664098" w14:textId="77777777" w:rsidR="00AA5BAE" w:rsidRPr="00E32D99" w:rsidRDefault="00AA5BAE">
            <w:pPr>
              <w:rPr>
                <w:b/>
                <w:bCs/>
                <w:lang w:val="en-US"/>
              </w:rPr>
            </w:pPr>
            <w:r w:rsidRPr="00E32D99">
              <w:rPr>
                <w:b/>
                <w:bCs/>
                <w:lang w:val="en-US"/>
              </w:rPr>
              <w:t>Art</w:t>
            </w:r>
          </w:p>
          <w:p w14:paraId="673B92FA" w14:textId="77777777" w:rsidR="00CB3811" w:rsidRPr="00E32D99" w:rsidRDefault="00CB3811">
            <w:pPr>
              <w:rPr>
                <w:b/>
                <w:bCs/>
                <w:lang w:val="en-US"/>
              </w:rPr>
            </w:pPr>
          </w:p>
          <w:p w14:paraId="43636539" w14:textId="428D4D37" w:rsidR="00CB3811" w:rsidRPr="00E32D99" w:rsidRDefault="00CB3811">
            <w:pPr>
              <w:rPr>
                <w:bCs/>
                <w:lang w:val="en-US"/>
              </w:rPr>
            </w:pPr>
            <w:r w:rsidRPr="00E32D99">
              <w:rPr>
                <w:bCs/>
                <w:lang w:val="en-US"/>
              </w:rPr>
              <w:t>Figures / Egyptian Death Masks</w:t>
            </w:r>
          </w:p>
        </w:tc>
        <w:tc>
          <w:tcPr>
            <w:tcW w:w="8963" w:type="dxa"/>
          </w:tcPr>
          <w:p w14:paraId="116F0036" w14:textId="6949719B" w:rsidR="00230F39" w:rsidRPr="00E32D99" w:rsidRDefault="00230F39" w:rsidP="00230F39">
            <w:pPr>
              <w:rPr>
                <w:b/>
              </w:rPr>
            </w:pPr>
            <w:r w:rsidRPr="00E32D99">
              <w:rPr>
                <w:b/>
                <w:highlight w:val="yellow"/>
              </w:rPr>
              <w:t>To develop ideas</w:t>
            </w:r>
          </w:p>
          <w:p w14:paraId="596C5281" w14:textId="10CFDD71" w:rsidR="00230F39" w:rsidRPr="00E32D99" w:rsidRDefault="00230F39" w:rsidP="00230F3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32D99">
              <w:t>Develop ideas from starting points throughout the curriculum.</w:t>
            </w:r>
          </w:p>
          <w:p w14:paraId="2BA615DA" w14:textId="77777777" w:rsidR="00230F39" w:rsidRPr="00E32D99" w:rsidRDefault="00230F39" w:rsidP="00230F3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32D99">
              <w:t xml:space="preserve">Collect information, </w:t>
            </w:r>
            <w:proofErr w:type="gramStart"/>
            <w:r w:rsidRPr="00E32D99">
              <w:t>sketches</w:t>
            </w:r>
            <w:proofErr w:type="gramEnd"/>
            <w:r w:rsidRPr="00E32D99">
              <w:t xml:space="preserve"> and resources.</w:t>
            </w:r>
          </w:p>
          <w:p w14:paraId="1DA110C2" w14:textId="0FBD9137" w:rsidR="00230F39" w:rsidRPr="00E32D99" w:rsidRDefault="00230F39" w:rsidP="00230F39">
            <w:pPr>
              <w:rPr>
                <w:lang w:val="en-US"/>
              </w:rPr>
            </w:pPr>
          </w:p>
          <w:p w14:paraId="0ED0A43F" w14:textId="77777777" w:rsidR="00230F39" w:rsidRPr="00E32D99" w:rsidRDefault="00230F39" w:rsidP="00230F39">
            <w:pPr>
              <w:rPr>
                <w:b/>
              </w:rPr>
            </w:pPr>
            <w:r w:rsidRPr="00E32D99">
              <w:rPr>
                <w:b/>
                <w:highlight w:val="yellow"/>
              </w:rPr>
              <w:t>To master techniques</w:t>
            </w:r>
          </w:p>
          <w:p w14:paraId="7678AEA3" w14:textId="7539B044" w:rsidR="00230F39" w:rsidRPr="00E32D99" w:rsidRDefault="00230F39" w:rsidP="00230F39">
            <w:pPr>
              <w:rPr>
                <w:lang w:val="en-US"/>
              </w:rPr>
            </w:pPr>
            <w:r w:rsidRPr="00E32D99">
              <w:rPr>
                <w:b/>
                <w:u w:val="single"/>
              </w:rPr>
              <w:t>Drawing</w:t>
            </w:r>
          </w:p>
          <w:p w14:paraId="470C9DAB" w14:textId="3B8876CD" w:rsidR="00230F39" w:rsidRPr="00E32D99" w:rsidRDefault="00BF71AD" w:rsidP="00230F39">
            <w:pPr>
              <w:pStyle w:val="ListParagraph"/>
              <w:numPr>
                <w:ilvl w:val="0"/>
                <w:numId w:val="3"/>
              </w:numPr>
            </w:pPr>
            <w:r w:rsidRPr="00E32D99">
              <w:t>Use different hardness</w:t>
            </w:r>
            <w:r w:rsidR="00230F39" w:rsidRPr="00E32D99">
              <w:t xml:space="preserve"> of pencils to show line, </w:t>
            </w:r>
            <w:proofErr w:type="gramStart"/>
            <w:r w:rsidR="00230F39" w:rsidRPr="00E32D99">
              <w:t>tone</w:t>
            </w:r>
            <w:proofErr w:type="gramEnd"/>
            <w:r w:rsidR="00230F39" w:rsidRPr="00E32D99">
              <w:t xml:space="preserve"> and texture.</w:t>
            </w:r>
          </w:p>
          <w:p w14:paraId="4A0995FE" w14:textId="77777777" w:rsidR="00230F39" w:rsidRPr="00E32D99" w:rsidRDefault="00230F39" w:rsidP="00230F39">
            <w:pPr>
              <w:pStyle w:val="ListParagraph"/>
              <w:numPr>
                <w:ilvl w:val="0"/>
                <w:numId w:val="3"/>
              </w:numPr>
            </w:pPr>
            <w:r w:rsidRPr="00E32D99">
              <w:t>Annotate sketches to explain and elaborate ideas.</w:t>
            </w:r>
          </w:p>
          <w:p w14:paraId="6CCC0830" w14:textId="77777777" w:rsidR="00230F39" w:rsidRPr="00E32D99" w:rsidRDefault="00230F39" w:rsidP="00230F39">
            <w:pPr>
              <w:pStyle w:val="ListParagraph"/>
              <w:numPr>
                <w:ilvl w:val="0"/>
                <w:numId w:val="3"/>
              </w:numPr>
            </w:pPr>
            <w:r w:rsidRPr="00E32D99">
              <w:t>Sketch lightly (no need to use a rubber to correct mistakes).</w:t>
            </w:r>
          </w:p>
          <w:p w14:paraId="6A630E40" w14:textId="77777777" w:rsidR="00230F39" w:rsidRPr="00E32D99" w:rsidRDefault="00230F39" w:rsidP="00230F39">
            <w:pPr>
              <w:pStyle w:val="ListParagraph"/>
              <w:numPr>
                <w:ilvl w:val="0"/>
                <w:numId w:val="3"/>
              </w:numPr>
            </w:pPr>
            <w:r w:rsidRPr="00E32D99">
              <w:t>Use shading to show light and shadow.</w:t>
            </w:r>
          </w:p>
          <w:p w14:paraId="75268DFB" w14:textId="77777777" w:rsidR="00230F39" w:rsidRPr="00E32D99" w:rsidRDefault="00230F39" w:rsidP="00230F39">
            <w:pPr>
              <w:pStyle w:val="ListParagraph"/>
              <w:numPr>
                <w:ilvl w:val="0"/>
                <w:numId w:val="3"/>
              </w:numPr>
            </w:pPr>
            <w:r w:rsidRPr="00E32D99">
              <w:t>Use hatching and cross hatching to show tone.</w:t>
            </w:r>
          </w:p>
          <w:p w14:paraId="6321C321" w14:textId="77777777" w:rsidR="00230F39" w:rsidRPr="00E32D99" w:rsidRDefault="00230F39" w:rsidP="00230F39">
            <w:pPr>
              <w:pStyle w:val="ListParagraph"/>
              <w:numPr>
                <w:ilvl w:val="0"/>
                <w:numId w:val="3"/>
              </w:numPr>
            </w:pPr>
            <w:r w:rsidRPr="00E32D99">
              <w:t>Use different methods to show texture.</w:t>
            </w:r>
          </w:p>
          <w:p w14:paraId="2147A707" w14:textId="24D16743" w:rsidR="00230F39" w:rsidRPr="00E32D99" w:rsidRDefault="00230F39" w:rsidP="00230F39">
            <w:pPr>
              <w:rPr>
                <w:lang w:val="en-US"/>
              </w:rPr>
            </w:pPr>
          </w:p>
          <w:p w14:paraId="1073358E" w14:textId="41409227" w:rsidR="00230F39" w:rsidRPr="00E32D99" w:rsidRDefault="00230F39" w:rsidP="00230F39">
            <w:r w:rsidRPr="00E32D99">
              <w:rPr>
                <w:b/>
                <w:u w:val="single"/>
              </w:rPr>
              <w:t>Sculpture</w:t>
            </w:r>
          </w:p>
          <w:p w14:paraId="54DF6972" w14:textId="77777777" w:rsidR="00230F39" w:rsidRPr="00E32D99" w:rsidRDefault="00230F39" w:rsidP="00230F3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E32D99">
              <w:rPr>
                <w:rFonts w:eastAsia="Calibri" w:cs="Times New Roman"/>
              </w:rPr>
              <w:t>Create and combine shapes to create recognisable forms (</w:t>
            </w:r>
            <w:proofErr w:type="gramStart"/>
            <w:r w:rsidRPr="00E32D99">
              <w:rPr>
                <w:rFonts w:eastAsia="Calibri" w:cs="Times New Roman"/>
              </w:rPr>
              <w:t>e.g.</w:t>
            </w:r>
            <w:proofErr w:type="gramEnd"/>
            <w:r w:rsidRPr="00E32D99">
              <w:rPr>
                <w:rFonts w:eastAsia="Calibri" w:cs="Times New Roman"/>
              </w:rPr>
              <w:t xml:space="preserve"> shapes made from nets or solid materials).</w:t>
            </w:r>
          </w:p>
          <w:p w14:paraId="19DD1335" w14:textId="0CE8A897" w:rsidR="00230F39" w:rsidRPr="00E32D99" w:rsidRDefault="00230F39" w:rsidP="00230F3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E32D99">
              <w:t xml:space="preserve">Use tools to carve and add shapes, </w:t>
            </w:r>
            <w:proofErr w:type="gramStart"/>
            <w:r w:rsidRPr="00E32D99">
              <w:t>texture</w:t>
            </w:r>
            <w:proofErr w:type="gramEnd"/>
            <w:r w:rsidRPr="00E32D99">
              <w:t xml:space="preserve"> and pattern.</w:t>
            </w:r>
          </w:p>
          <w:p w14:paraId="54986EEA" w14:textId="76BC2E63" w:rsidR="00230F39" w:rsidRPr="00E32D99" w:rsidRDefault="00230F39" w:rsidP="00230F3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E32D99">
              <w:rPr>
                <w:rFonts w:eastAsia="Calibri" w:cs="Times New Roman"/>
              </w:rPr>
              <w:t>Use clay and other mouldable materials.   [to make a sample mask]</w:t>
            </w:r>
          </w:p>
          <w:p w14:paraId="51369518" w14:textId="77777777" w:rsidR="00230F39" w:rsidRPr="00E32D99" w:rsidRDefault="00230F39" w:rsidP="00230F3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E32D99">
              <w:rPr>
                <w:rFonts w:eastAsia="Calibri" w:cs="Times New Roman"/>
              </w:rPr>
              <w:t>Add materials to provide interesting detail.</w:t>
            </w:r>
          </w:p>
          <w:p w14:paraId="572F24D5" w14:textId="2C4C8C05" w:rsidR="00AA5BAE" w:rsidRPr="00E32D99" w:rsidRDefault="00AA5BAE" w:rsidP="00230F39">
            <w:pPr>
              <w:contextualSpacing/>
              <w:rPr>
                <w:lang w:val="en-US"/>
              </w:rPr>
            </w:pPr>
          </w:p>
        </w:tc>
      </w:tr>
      <w:tr w:rsidR="00AA5BAE" w:rsidRPr="00E32D99" w14:paraId="1F1BD946" w14:textId="77777777" w:rsidTr="369DBF5C">
        <w:tc>
          <w:tcPr>
            <w:tcW w:w="1493" w:type="dxa"/>
          </w:tcPr>
          <w:p w14:paraId="1AE464A0" w14:textId="77777777" w:rsidR="00AA5BAE" w:rsidRPr="00E32D99" w:rsidRDefault="00AA5BAE">
            <w:pPr>
              <w:rPr>
                <w:b/>
                <w:bCs/>
                <w:lang w:val="en-US"/>
              </w:rPr>
            </w:pPr>
            <w:r w:rsidRPr="00E32D99">
              <w:rPr>
                <w:b/>
                <w:bCs/>
                <w:lang w:val="en-US"/>
              </w:rPr>
              <w:t>DT</w:t>
            </w:r>
          </w:p>
          <w:p w14:paraId="41CF5129" w14:textId="77777777" w:rsidR="00CB3811" w:rsidRPr="00E32D99" w:rsidRDefault="00CB3811">
            <w:pPr>
              <w:rPr>
                <w:b/>
                <w:bCs/>
                <w:lang w:val="en-US"/>
              </w:rPr>
            </w:pPr>
          </w:p>
          <w:p w14:paraId="3C45357E" w14:textId="4C0399DD" w:rsidR="00CB3811" w:rsidRPr="00E32D99" w:rsidRDefault="00CB3811" w:rsidP="00CB3811">
            <w:pPr>
              <w:rPr>
                <w:bCs/>
                <w:lang w:val="en-US"/>
              </w:rPr>
            </w:pPr>
            <w:r w:rsidRPr="00E32D99">
              <w:rPr>
                <w:bCs/>
                <w:lang w:val="en-US"/>
              </w:rPr>
              <w:t>Make an Egyptian Tomb</w:t>
            </w:r>
          </w:p>
        </w:tc>
        <w:tc>
          <w:tcPr>
            <w:tcW w:w="8963" w:type="dxa"/>
          </w:tcPr>
          <w:p w14:paraId="4AC4B0F4" w14:textId="77777777" w:rsidR="00B94C61" w:rsidRPr="00E32D99" w:rsidRDefault="00B94C61" w:rsidP="00B94C61">
            <w:pPr>
              <w:rPr>
                <w:b/>
              </w:rPr>
            </w:pPr>
            <w:r w:rsidRPr="00E32D99">
              <w:rPr>
                <w:b/>
                <w:highlight w:val="yellow"/>
              </w:rPr>
              <w:t xml:space="preserve">To design, make, evaluate and </w:t>
            </w:r>
            <w:proofErr w:type="gramStart"/>
            <w:r w:rsidRPr="00E32D99">
              <w:rPr>
                <w:b/>
                <w:highlight w:val="yellow"/>
              </w:rPr>
              <w:t>improve</w:t>
            </w:r>
            <w:proofErr w:type="gramEnd"/>
          </w:p>
          <w:p w14:paraId="3275DF4C" w14:textId="77777777" w:rsidR="00B94C61" w:rsidRPr="00E32D99" w:rsidRDefault="00B94C61" w:rsidP="00B94C61">
            <w:pPr>
              <w:rPr>
                <w:b/>
                <w:u w:val="single"/>
              </w:rPr>
            </w:pPr>
            <w:r w:rsidRPr="00E32D99">
              <w:rPr>
                <w:b/>
                <w:u w:val="single"/>
              </w:rPr>
              <w:t xml:space="preserve">Other areas </w:t>
            </w:r>
          </w:p>
          <w:p w14:paraId="6215F140" w14:textId="77777777" w:rsidR="00E32D99" w:rsidRDefault="00B94C61" w:rsidP="00E32D99">
            <w:pPr>
              <w:pStyle w:val="ListParagraph"/>
              <w:numPr>
                <w:ilvl w:val="0"/>
                <w:numId w:val="14"/>
              </w:numPr>
            </w:pPr>
            <w:r w:rsidRPr="00E32D99">
              <w:t xml:space="preserve">I can recognise that my designs </w:t>
            </w:r>
            <w:proofErr w:type="gramStart"/>
            <w:r w:rsidRPr="00E32D99">
              <w:t>have to</w:t>
            </w:r>
            <w:proofErr w:type="gramEnd"/>
            <w:r w:rsidRPr="00E32D99">
              <w:t xml:space="preserve"> meet a range of different needs and users.</w:t>
            </w:r>
          </w:p>
          <w:p w14:paraId="064ED986" w14:textId="77777777" w:rsidR="00E32D99" w:rsidRDefault="00B94C61" w:rsidP="00E32D99">
            <w:pPr>
              <w:pStyle w:val="ListParagraph"/>
              <w:numPr>
                <w:ilvl w:val="0"/>
                <w:numId w:val="14"/>
              </w:numPr>
            </w:pPr>
            <w:r w:rsidRPr="00E32D99">
              <w:t xml:space="preserve">I can use words, labelled </w:t>
            </w:r>
            <w:proofErr w:type="gramStart"/>
            <w:r w:rsidRPr="00E32D99">
              <w:t>sketches</w:t>
            </w:r>
            <w:proofErr w:type="gramEnd"/>
            <w:r w:rsidRPr="00E32D99">
              <w:t xml:space="preserve"> and models to communicate the details of my designs and can clarify when asked.</w:t>
            </w:r>
          </w:p>
          <w:p w14:paraId="36C5C750" w14:textId="47544103" w:rsidR="00B94C61" w:rsidRPr="00E32D99" w:rsidRDefault="00B94C61" w:rsidP="00E32D99">
            <w:pPr>
              <w:pStyle w:val="ListParagraph"/>
              <w:numPr>
                <w:ilvl w:val="0"/>
                <w:numId w:val="14"/>
              </w:numPr>
            </w:pPr>
            <w:r w:rsidRPr="00E32D99">
              <w:t>I can reflect on the design and make process and my end products and identify some improvements.</w:t>
            </w:r>
          </w:p>
          <w:p w14:paraId="4160C48E" w14:textId="636FDD54" w:rsidR="00AA5BAE" w:rsidRPr="00E32D99" w:rsidRDefault="00AA5BAE">
            <w:pPr>
              <w:rPr>
                <w:lang w:val="en-US"/>
              </w:rPr>
            </w:pPr>
          </w:p>
          <w:p w14:paraId="31309481" w14:textId="77777777" w:rsidR="00B94C61" w:rsidRPr="00E32D99" w:rsidRDefault="00B94C61" w:rsidP="00B94C61">
            <w:pPr>
              <w:rPr>
                <w:b/>
              </w:rPr>
            </w:pPr>
            <w:r w:rsidRPr="00E32D99">
              <w:rPr>
                <w:b/>
                <w:highlight w:val="yellow"/>
              </w:rPr>
              <w:t>To master practical skills</w:t>
            </w:r>
          </w:p>
          <w:p w14:paraId="2FBDE42B" w14:textId="77777777" w:rsidR="00B94C61" w:rsidRPr="00E32D99" w:rsidRDefault="00B94C61" w:rsidP="00B94C61">
            <w:pPr>
              <w:rPr>
                <w:b/>
                <w:u w:val="single"/>
              </w:rPr>
            </w:pPr>
            <w:r w:rsidRPr="00E32D99">
              <w:rPr>
                <w:b/>
                <w:u w:val="single"/>
              </w:rPr>
              <w:t>Textiles</w:t>
            </w:r>
          </w:p>
          <w:p w14:paraId="22E70E27" w14:textId="77777777" w:rsidR="00B94C61" w:rsidRPr="00E32D99" w:rsidRDefault="00B94C61" w:rsidP="00E32D99">
            <w:pPr>
              <w:pStyle w:val="ListParagraph"/>
              <w:numPr>
                <w:ilvl w:val="0"/>
                <w:numId w:val="15"/>
              </w:numPr>
            </w:pPr>
            <w:r w:rsidRPr="00E32D99">
              <w:t>I can use patterns either self-generated or templates and cut out accurately.</w:t>
            </w:r>
          </w:p>
          <w:p w14:paraId="1516C16B" w14:textId="77777777" w:rsidR="00B94C61" w:rsidRPr="00E32D99" w:rsidRDefault="00B94C61" w:rsidP="00B94C61">
            <w:pPr>
              <w:rPr>
                <w:b/>
                <w:u w:val="single"/>
              </w:rPr>
            </w:pPr>
            <w:r w:rsidRPr="00E32D99">
              <w:rPr>
                <w:b/>
                <w:u w:val="single"/>
              </w:rPr>
              <w:t>Structures</w:t>
            </w:r>
          </w:p>
          <w:p w14:paraId="54B6315B" w14:textId="77777777" w:rsidR="00E32D99" w:rsidRDefault="00B94C61" w:rsidP="00E32D99">
            <w:pPr>
              <w:pStyle w:val="ListParagraph"/>
              <w:numPr>
                <w:ilvl w:val="0"/>
                <w:numId w:val="15"/>
              </w:numPr>
            </w:pPr>
            <w:r w:rsidRPr="00E32D99">
              <w:t>I can measure using cm to cut, score and fold.</w:t>
            </w:r>
          </w:p>
          <w:p w14:paraId="65E83F71" w14:textId="77777777" w:rsidR="00E32D99" w:rsidRDefault="00B94C61" w:rsidP="00E32D99">
            <w:pPr>
              <w:pStyle w:val="ListParagraph"/>
              <w:numPr>
                <w:ilvl w:val="0"/>
                <w:numId w:val="15"/>
              </w:numPr>
            </w:pPr>
            <w:r w:rsidRPr="00E32D99">
              <w:t>I can use scoring and folding to shape materials accurately.</w:t>
            </w:r>
          </w:p>
          <w:p w14:paraId="5B4B21CB" w14:textId="6B3041A3" w:rsidR="00B94C61" w:rsidRDefault="00B94C61" w:rsidP="00E32D99">
            <w:pPr>
              <w:pStyle w:val="ListParagraph"/>
              <w:numPr>
                <w:ilvl w:val="0"/>
                <w:numId w:val="15"/>
              </w:numPr>
            </w:pPr>
            <w:r w:rsidRPr="00E32D99">
              <w:t>I can use cutting and shaping techniques within the perimeter of the materials such as cut-outs.</w:t>
            </w:r>
          </w:p>
          <w:p w14:paraId="43DA3F66" w14:textId="77777777" w:rsidR="009A0646" w:rsidRPr="00EE56AD" w:rsidRDefault="009A0646" w:rsidP="009A0646">
            <w:pPr>
              <w:rPr>
                <w:b/>
                <w:highlight w:val="yellow"/>
                <w:lang w:val="en-US"/>
              </w:rPr>
            </w:pPr>
            <w:r w:rsidRPr="00EE56AD">
              <w:rPr>
                <w:b/>
                <w:highlight w:val="yellow"/>
                <w:lang w:val="en-US"/>
              </w:rPr>
              <w:t>To take inspiration from design throughout history</w:t>
            </w:r>
          </w:p>
          <w:p w14:paraId="3552EB66" w14:textId="1A150CF6" w:rsidR="009A0646" w:rsidRPr="009A0646" w:rsidRDefault="009A0646" w:rsidP="009A064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EE56AD">
              <w:rPr>
                <w:lang w:val="en-US"/>
              </w:rPr>
              <w:t xml:space="preserve">I can identify some of the great designers in </w:t>
            </w:r>
            <w:proofErr w:type="gramStart"/>
            <w:r w:rsidRPr="00EE56AD">
              <w:rPr>
                <w:lang w:val="en-US"/>
              </w:rPr>
              <w:t>all of</w:t>
            </w:r>
            <w:proofErr w:type="gramEnd"/>
            <w:r w:rsidRPr="00EE56AD">
              <w:rPr>
                <w:lang w:val="en-US"/>
              </w:rPr>
              <w:t xml:space="preserve"> the areas of study to generate ideas for designs.</w:t>
            </w:r>
          </w:p>
          <w:p w14:paraId="1D19324D" w14:textId="77777777" w:rsidR="00B94C61" w:rsidRDefault="00B94C61">
            <w:pPr>
              <w:rPr>
                <w:lang w:val="en-US"/>
              </w:rPr>
            </w:pPr>
          </w:p>
          <w:p w14:paraId="51A8BF07" w14:textId="77777777" w:rsidR="002F3DB7" w:rsidRDefault="002F3DB7">
            <w:pPr>
              <w:rPr>
                <w:lang w:val="en-US"/>
              </w:rPr>
            </w:pPr>
          </w:p>
          <w:p w14:paraId="347C32E0" w14:textId="77777777" w:rsidR="002F3DB7" w:rsidRDefault="002F3DB7">
            <w:pPr>
              <w:rPr>
                <w:lang w:val="en-US"/>
              </w:rPr>
            </w:pPr>
          </w:p>
          <w:p w14:paraId="4621F0B3" w14:textId="49724F80" w:rsidR="002F3DB7" w:rsidRPr="00E32D99" w:rsidRDefault="002F3DB7">
            <w:pPr>
              <w:rPr>
                <w:lang w:val="en-US"/>
              </w:rPr>
            </w:pPr>
          </w:p>
        </w:tc>
      </w:tr>
      <w:tr w:rsidR="00AA5BAE" w:rsidRPr="00E32D99" w14:paraId="0AF0F235" w14:textId="77777777" w:rsidTr="369DBF5C">
        <w:tc>
          <w:tcPr>
            <w:tcW w:w="1493" w:type="dxa"/>
          </w:tcPr>
          <w:p w14:paraId="4A7CA062" w14:textId="77777777" w:rsidR="00AA5BAE" w:rsidRPr="00E32D99" w:rsidRDefault="00AA5BAE">
            <w:pPr>
              <w:rPr>
                <w:b/>
                <w:bCs/>
                <w:lang w:val="en-US"/>
              </w:rPr>
            </w:pPr>
            <w:r w:rsidRPr="00E32D99">
              <w:rPr>
                <w:b/>
                <w:bCs/>
                <w:lang w:val="en-US"/>
              </w:rPr>
              <w:lastRenderedPageBreak/>
              <w:t>Geography</w:t>
            </w:r>
          </w:p>
          <w:p w14:paraId="6A8A8D68" w14:textId="77777777" w:rsidR="00CB3811" w:rsidRPr="00E32D99" w:rsidRDefault="00CB3811">
            <w:pPr>
              <w:rPr>
                <w:b/>
                <w:bCs/>
                <w:lang w:val="en-US"/>
              </w:rPr>
            </w:pPr>
          </w:p>
          <w:p w14:paraId="0A6B0888" w14:textId="2305AFF6" w:rsidR="00CB3811" w:rsidRPr="00E32D99" w:rsidRDefault="00CB3811">
            <w:pPr>
              <w:rPr>
                <w:bCs/>
                <w:lang w:val="en-US"/>
              </w:rPr>
            </w:pPr>
            <w:r w:rsidRPr="00E32D99">
              <w:rPr>
                <w:bCs/>
                <w:lang w:val="en-US"/>
              </w:rPr>
              <w:t>Rivers</w:t>
            </w:r>
          </w:p>
        </w:tc>
        <w:tc>
          <w:tcPr>
            <w:tcW w:w="8963" w:type="dxa"/>
          </w:tcPr>
          <w:p w14:paraId="01297E41" w14:textId="6F48B053" w:rsidR="00B94C61" w:rsidRPr="00E32D99" w:rsidRDefault="00B94C61" w:rsidP="369DBF5C">
            <w:pPr>
              <w:rPr>
                <w:b/>
                <w:bCs/>
                <w:highlight w:val="yellow"/>
              </w:rPr>
            </w:pPr>
            <w:r w:rsidRPr="369DBF5C">
              <w:rPr>
                <w:b/>
                <w:bCs/>
                <w:highlight w:val="yellow"/>
              </w:rPr>
              <w:t>To communicate geographically</w:t>
            </w:r>
          </w:p>
          <w:p w14:paraId="2FDD307F" w14:textId="77777777" w:rsidR="00B94C61" w:rsidRPr="00E32D99" w:rsidRDefault="00B94C61" w:rsidP="00E32D9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NeuzeitSLTStd-Book"/>
              </w:rPr>
            </w:pPr>
            <w:r w:rsidRPr="00E32D99">
              <w:rPr>
                <w:rFonts w:cs="NeuzeitSLTStd-Book"/>
              </w:rPr>
              <w:t>Describe key aspects of:</w:t>
            </w:r>
          </w:p>
          <w:p w14:paraId="539A4A69" w14:textId="64CC5427" w:rsidR="00B94C61" w:rsidRPr="00E32D99" w:rsidRDefault="00B94C61" w:rsidP="00B94C6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NeuzeitSLTStd-Book"/>
              </w:rPr>
            </w:pPr>
            <w:r w:rsidRPr="369DBF5C">
              <w:rPr>
                <w:rFonts w:cs="NeuzeitSLTStd-Book"/>
              </w:rPr>
              <w:t xml:space="preserve">physical geography, </w:t>
            </w:r>
            <w:proofErr w:type="gramStart"/>
            <w:r w:rsidRPr="369DBF5C">
              <w:rPr>
                <w:rFonts w:cs="NeuzeitSLTStd-Book"/>
              </w:rPr>
              <w:t>including:</w:t>
            </w:r>
            <w:proofErr w:type="gramEnd"/>
            <w:r w:rsidRPr="369DBF5C">
              <w:rPr>
                <w:rFonts w:cs="NeuzeitSLTStd-Book"/>
              </w:rPr>
              <w:t xml:space="preserve"> rivers, mountains and the water cycle</w:t>
            </w:r>
            <w:r w:rsidR="56B221DA" w:rsidRPr="369DBF5C">
              <w:rPr>
                <w:rFonts w:cs="NeuzeitSLTStd-Book"/>
              </w:rPr>
              <w:t xml:space="preserve"> (science link)</w:t>
            </w:r>
            <w:r w:rsidRPr="369DBF5C">
              <w:rPr>
                <w:rFonts w:cs="NeuzeitSLTStd-Book"/>
              </w:rPr>
              <w:t>.</w:t>
            </w:r>
          </w:p>
          <w:p w14:paraId="61256E0E" w14:textId="77777777" w:rsidR="00B94C61" w:rsidRPr="00E32D99" w:rsidRDefault="00B94C61" w:rsidP="00B94C6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NeuzeitSLTStd-Book"/>
              </w:rPr>
            </w:pPr>
            <w:r w:rsidRPr="00E32D99">
              <w:rPr>
                <w:rFonts w:cs="NeuzeitSLTStd-Book"/>
              </w:rPr>
              <w:t xml:space="preserve">human geography, </w:t>
            </w:r>
            <w:proofErr w:type="gramStart"/>
            <w:r w:rsidRPr="00E32D99">
              <w:rPr>
                <w:rFonts w:cs="NeuzeitSLTStd-Book"/>
              </w:rPr>
              <w:t>including:</w:t>
            </w:r>
            <w:proofErr w:type="gramEnd"/>
            <w:r w:rsidRPr="00E32D99">
              <w:rPr>
                <w:rFonts w:cs="NeuzeitSLTStd-Book"/>
              </w:rPr>
              <w:t xml:space="preserve"> settlements and land use.</w:t>
            </w:r>
          </w:p>
          <w:p w14:paraId="4733026D" w14:textId="77777777" w:rsidR="00AA5BAE" w:rsidRPr="00E32D99" w:rsidRDefault="00AA5BAE">
            <w:pPr>
              <w:rPr>
                <w:lang w:val="en-US"/>
              </w:rPr>
            </w:pPr>
          </w:p>
        </w:tc>
      </w:tr>
      <w:tr w:rsidR="00AA5BAE" w:rsidRPr="00E32D99" w14:paraId="6C71F282" w14:textId="77777777" w:rsidTr="369DBF5C">
        <w:tc>
          <w:tcPr>
            <w:tcW w:w="1493" w:type="dxa"/>
          </w:tcPr>
          <w:p w14:paraId="1EC6F2A3" w14:textId="77777777" w:rsidR="00AA5BAE" w:rsidRPr="00E32D99" w:rsidRDefault="00AA5BAE">
            <w:pPr>
              <w:rPr>
                <w:b/>
                <w:bCs/>
                <w:lang w:val="en-US"/>
              </w:rPr>
            </w:pPr>
            <w:r w:rsidRPr="00E32D99">
              <w:rPr>
                <w:b/>
                <w:bCs/>
                <w:lang w:val="en-US"/>
              </w:rPr>
              <w:t>History</w:t>
            </w:r>
          </w:p>
          <w:p w14:paraId="1569E125" w14:textId="77777777" w:rsidR="00CB3811" w:rsidRPr="00E32D99" w:rsidRDefault="00CB3811">
            <w:pPr>
              <w:rPr>
                <w:b/>
                <w:bCs/>
                <w:lang w:val="en-US"/>
              </w:rPr>
            </w:pPr>
          </w:p>
          <w:p w14:paraId="5888903A" w14:textId="11F9B7E6" w:rsidR="00CB3811" w:rsidRPr="00E32D99" w:rsidRDefault="00CB3811">
            <w:pPr>
              <w:rPr>
                <w:bCs/>
                <w:lang w:val="en-US"/>
              </w:rPr>
            </w:pPr>
            <w:r w:rsidRPr="00E32D99">
              <w:rPr>
                <w:bCs/>
                <w:lang w:val="en-US"/>
              </w:rPr>
              <w:t>Egyptians</w:t>
            </w:r>
          </w:p>
        </w:tc>
        <w:tc>
          <w:tcPr>
            <w:tcW w:w="8963" w:type="dxa"/>
          </w:tcPr>
          <w:p w14:paraId="5159CE0F" w14:textId="77777777" w:rsidR="00B94C61" w:rsidRPr="00E32D99" w:rsidRDefault="00B94C61" w:rsidP="00B94C61">
            <w:pPr>
              <w:rPr>
                <w:b/>
                <w:highlight w:val="yellow"/>
                <w:lang w:val="en-US"/>
              </w:rPr>
            </w:pPr>
            <w:r w:rsidRPr="00E32D99">
              <w:rPr>
                <w:b/>
                <w:highlight w:val="yellow"/>
                <w:lang w:val="en-US"/>
              </w:rPr>
              <w:t xml:space="preserve">To understand chronology </w:t>
            </w:r>
          </w:p>
          <w:p w14:paraId="40C530D3" w14:textId="77777777" w:rsidR="00E32D99" w:rsidRDefault="00B94C61" w:rsidP="00B94C61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E32D99">
              <w:rPr>
                <w:lang w:val="en-US"/>
              </w:rPr>
              <w:t xml:space="preserve">Place events from a period studied on </w:t>
            </w:r>
            <w:proofErr w:type="gramStart"/>
            <w:r w:rsidRPr="00E32D99">
              <w:rPr>
                <w:lang w:val="en-US"/>
              </w:rPr>
              <w:t>time line</w:t>
            </w:r>
            <w:proofErr w:type="gramEnd"/>
          </w:p>
          <w:p w14:paraId="62B58261" w14:textId="77777777" w:rsidR="00E32D99" w:rsidRDefault="00B94C61" w:rsidP="00B94C61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E32D99">
              <w:rPr>
                <w:lang w:val="en-US"/>
              </w:rPr>
              <w:t>Use terms related to the period and begin to date events</w:t>
            </w:r>
          </w:p>
          <w:p w14:paraId="57E87EC4" w14:textId="763B799D" w:rsidR="008104AE" w:rsidRPr="00E32D99" w:rsidRDefault="00B94C61" w:rsidP="00B94C61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E32D99">
              <w:rPr>
                <w:lang w:val="en-US"/>
              </w:rPr>
              <w:t xml:space="preserve">Understand more complex terms </w:t>
            </w:r>
            <w:proofErr w:type="spellStart"/>
            <w:r w:rsidRPr="00E32D99">
              <w:rPr>
                <w:lang w:val="en-US"/>
              </w:rPr>
              <w:t>eg.</w:t>
            </w:r>
            <w:proofErr w:type="spellEnd"/>
            <w:r w:rsidRPr="00E32D99">
              <w:rPr>
                <w:lang w:val="en-US"/>
              </w:rPr>
              <w:t xml:space="preserve"> BC / AD</w:t>
            </w:r>
          </w:p>
          <w:p w14:paraId="6E06D127" w14:textId="77777777" w:rsidR="008104AE" w:rsidRPr="00E32D99" w:rsidRDefault="008104AE" w:rsidP="00B94C61">
            <w:pPr>
              <w:rPr>
                <w:lang w:val="en-US"/>
              </w:rPr>
            </w:pPr>
          </w:p>
          <w:p w14:paraId="3019ABF1" w14:textId="0D541719" w:rsidR="00B94C61" w:rsidRPr="00E32D99" w:rsidRDefault="00B94C61" w:rsidP="00B94C61">
            <w:pPr>
              <w:rPr>
                <w:b/>
                <w:lang w:val="en-US"/>
              </w:rPr>
            </w:pPr>
            <w:r w:rsidRPr="00E32D99">
              <w:rPr>
                <w:b/>
                <w:highlight w:val="yellow"/>
                <w:lang w:val="en-US"/>
              </w:rPr>
              <w:t>To build an overview of world history</w:t>
            </w:r>
          </w:p>
          <w:p w14:paraId="63E5FA71" w14:textId="4BC76B4F" w:rsidR="00B94C61" w:rsidRPr="00E32D99" w:rsidRDefault="00B94C61" w:rsidP="00E32D99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E32D99">
              <w:rPr>
                <w:lang w:val="en-US"/>
              </w:rPr>
              <w:t>Use evidence to reconstruct life in time studied</w:t>
            </w:r>
          </w:p>
          <w:p w14:paraId="2A7F8D58" w14:textId="77777777" w:rsidR="00B94C61" w:rsidRPr="00E32D99" w:rsidRDefault="00B94C61" w:rsidP="00B94C61">
            <w:pPr>
              <w:rPr>
                <w:lang w:val="en-US"/>
              </w:rPr>
            </w:pPr>
          </w:p>
          <w:p w14:paraId="08C59C3E" w14:textId="36D52880" w:rsidR="00B94C61" w:rsidRPr="00E32D99" w:rsidRDefault="00B94C61" w:rsidP="00B94C61">
            <w:pPr>
              <w:rPr>
                <w:b/>
                <w:highlight w:val="yellow"/>
                <w:lang w:val="en-US"/>
              </w:rPr>
            </w:pPr>
            <w:r w:rsidRPr="00E32D99">
              <w:rPr>
                <w:b/>
                <w:highlight w:val="yellow"/>
                <w:lang w:val="en-US"/>
              </w:rPr>
              <w:t>To investigate and interpret the past</w:t>
            </w:r>
          </w:p>
          <w:p w14:paraId="0D206E42" w14:textId="77777777" w:rsidR="00E32D99" w:rsidRDefault="00B94C61" w:rsidP="00B94C61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E32D99">
              <w:rPr>
                <w:lang w:val="en-US"/>
              </w:rPr>
              <w:t>Ask a variety of questions</w:t>
            </w:r>
          </w:p>
          <w:p w14:paraId="41B2FABF" w14:textId="77777777" w:rsidR="00E32D99" w:rsidRDefault="00B94C61" w:rsidP="00B94C61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E32D99">
              <w:rPr>
                <w:lang w:val="en-US"/>
              </w:rPr>
              <w:t>Use the library and internet for research</w:t>
            </w:r>
          </w:p>
          <w:p w14:paraId="785505B3" w14:textId="6F19893E" w:rsidR="00B94C61" w:rsidRPr="00E32D99" w:rsidRDefault="00B94C61" w:rsidP="00B94C61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E32D99">
              <w:rPr>
                <w:lang w:val="en-US"/>
              </w:rPr>
              <w:t xml:space="preserve">Use </w:t>
            </w:r>
            <w:proofErr w:type="gramStart"/>
            <w:r w:rsidRPr="00E32D99">
              <w:rPr>
                <w:lang w:val="en-US"/>
              </w:rPr>
              <w:t>text books</w:t>
            </w:r>
            <w:proofErr w:type="gramEnd"/>
            <w:r w:rsidRPr="00E32D99">
              <w:rPr>
                <w:lang w:val="en-US"/>
              </w:rPr>
              <w:t xml:space="preserve"> and historical knowledge</w:t>
            </w:r>
          </w:p>
          <w:p w14:paraId="1700257E" w14:textId="49CAB210" w:rsidR="00E32D99" w:rsidRPr="00E32D99" w:rsidRDefault="00E32D99" w:rsidP="00E32D99">
            <w:pPr>
              <w:rPr>
                <w:b/>
                <w:highlight w:val="darkGray"/>
              </w:rPr>
            </w:pPr>
          </w:p>
          <w:p w14:paraId="001DE456" w14:textId="2C072ACF" w:rsidR="00E32D99" w:rsidRPr="00E32D99" w:rsidRDefault="00E32D99" w:rsidP="00E32D99">
            <w:pPr>
              <w:rPr>
                <w:b/>
                <w:highlight w:val="yellow"/>
              </w:rPr>
            </w:pPr>
            <w:r w:rsidRPr="00E32D99">
              <w:rPr>
                <w:b/>
                <w:highlight w:val="yellow"/>
              </w:rPr>
              <w:t>To communicate historically</w:t>
            </w:r>
          </w:p>
          <w:p w14:paraId="7BAB0F2A" w14:textId="77777777" w:rsidR="00E32D99" w:rsidRPr="00E32D99" w:rsidRDefault="00E32D99" w:rsidP="00E32D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NeuzeitSLTStd-Book"/>
              </w:rPr>
            </w:pPr>
            <w:r w:rsidRPr="00E32D99">
              <w:rPr>
                <w:rFonts w:cs="NeuzeitSLTStd-Book"/>
              </w:rPr>
              <w:t>Use appropriate historical vocabulary to communicate, including:</w:t>
            </w:r>
          </w:p>
          <w:p w14:paraId="6C71A788" w14:textId="77777777" w:rsidR="00E32D99" w:rsidRPr="00E32D99" w:rsidRDefault="00E32D99" w:rsidP="3059C51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0"/>
              <w:rPr>
                <w:rFonts w:cs="NeuzeitSLTStd-Book"/>
              </w:rPr>
            </w:pPr>
            <w:r w:rsidRPr="3059C512">
              <w:rPr>
                <w:rFonts w:cs="NeuzeitSLTStd-Book"/>
              </w:rPr>
              <w:t>Dates</w:t>
            </w:r>
          </w:p>
          <w:p w14:paraId="5F34EE30" w14:textId="77777777" w:rsidR="00E32D99" w:rsidRPr="00E32D99" w:rsidRDefault="00E32D99" w:rsidP="3059C51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0"/>
              <w:rPr>
                <w:rFonts w:cs="NeuzeitSLTStd-Book"/>
              </w:rPr>
            </w:pPr>
            <w:proofErr w:type="gramStart"/>
            <w:r w:rsidRPr="3059C512">
              <w:rPr>
                <w:rFonts w:cs="NeuzeitSLTStd-Book"/>
              </w:rPr>
              <w:t>time period</w:t>
            </w:r>
            <w:proofErr w:type="gramEnd"/>
          </w:p>
          <w:p w14:paraId="0CA282EE" w14:textId="77777777" w:rsidR="00E32D99" w:rsidRPr="00E32D99" w:rsidRDefault="00E32D99" w:rsidP="3059C51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0"/>
              <w:rPr>
                <w:rFonts w:cs="NeuzeitSLTStd-Book"/>
              </w:rPr>
            </w:pPr>
            <w:r w:rsidRPr="3059C512">
              <w:rPr>
                <w:rFonts w:cs="NeuzeitSLTStd-Book"/>
              </w:rPr>
              <w:t>era</w:t>
            </w:r>
          </w:p>
          <w:p w14:paraId="51858F9E" w14:textId="77777777" w:rsidR="00E32D99" w:rsidRPr="00E32D99" w:rsidRDefault="00E32D99" w:rsidP="3059C51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0"/>
              <w:rPr>
                <w:rFonts w:cs="NeuzeitSLTStd-Book"/>
              </w:rPr>
            </w:pPr>
            <w:r w:rsidRPr="3059C512">
              <w:rPr>
                <w:rFonts w:cs="NeuzeitSLTStd-Book"/>
              </w:rPr>
              <w:t>change</w:t>
            </w:r>
          </w:p>
          <w:p w14:paraId="0BE39238" w14:textId="77777777" w:rsidR="00E32D99" w:rsidRPr="00E32D99" w:rsidRDefault="00E32D99" w:rsidP="3059C51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0"/>
              <w:rPr>
                <w:rFonts w:cs="NeuzeitSLTStd-Book"/>
              </w:rPr>
            </w:pPr>
            <w:r w:rsidRPr="3059C512">
              <w:rPr>
                <w:rFonts w:cs="NeuzeitSLTStd-Book"/>
              </w:rPr>
              <w:t>chronology.</w:t>
            </w:r>
          </w:p>
          <w:p w14:paraId="346D1E73" w14:textId="77777777" w:rsidR="00E32D99" w:rsidRPr="00E32D99" w:rsidRDefault="00E32D99" w:rsidP="00E32D99">
            <w:pPr>
              <w:autoSpaceDE w:val="0"/>
              <w:autoSpaceDN w:val="0"/>
              <w:adjustRightInd w:val="0"/>
              <w:rPr>
                <w:rFonts w:cs="NeuzeitSLTStd-Book"/>
              </w:rPr>
            </w:pPr>
          </w:p>
          <w:p w14:paraId="337FFCC9" w14:textId="1D3AA698" w:rsidR="00AA5BAE" w:rsidRPr="00E32D99" w:rsidRDefault="00E32D99" w:rsidP="08265DBD">
            <w:pPr>
              <w:pStyle w:val="ListParagraph"/>
              <w:numPr>
                <w:ilvl w:val="0"/>
                <w:numId w:val="19"/>
              </w:numPr>
              <w:rPr>
                <w:rFonts w:cs="NeuzeitSLTStd-Book"/>
                <w:lang w:val="en-US"/>
              </w:rPr>
            </w:pPr>
            <w:r w:rsidRPr="08265DBD">
              <w:rPr>
                <w:rFonts w:cs="NeuzeitSLTStd-Book"/>
              </w:rPr>
              <w:t xml:space="preserve">Use literacy, </w:t>
            </w:r>
            <w:proofErr w:type="gramStart"/>
            <w:r w:rsidRPr="08265DBD">
              <w:rPr>
                <w:rFonts w:cs="NeuzeitSLTStd-Book"/>
              </w:rPr>
              <w:t>numeracy</w:t>
            </w:r>
            <w:proofErr w:type="gramEnd"/>
            <w:r w:rsidRPr="08265DBD">
              <w:rPr>
                <w:rFonts w:cs="NeuzeitSLTStd-Book"/>
              </w:rPr>
              <w:t xml:space="preserve"> and computing skills to a good standard in order to communicate information about the past.</w:t>
            </w:r>
          </w:p>
          <w:p w14:paraId="0A11EB06" w14:textId="65E164E2" w:rsidR="00AA5BAE" w:rsidRPr="00E32D99" w:rsidRDefault="00AA5BAE" w:rsidP="08265DBD">
            <w:pPr>
              <w:rPr>
                <w:rFonts w:cs="NeuzeitSLTStd-Book"/>
                <w:lang w:val="en-US"/>
              </w:rPr>
            </w:pPr>
          </w:p>
        </w:tc>
      </w:tr>
      <w:tr w:rsidR="08265DBD" w14:paraId="339F118F" w14:textId="77777777" w:rsidTr="369DBF5C">
        <w:tc>
          <w:tcPr>
            <w:tcW w:w="1493" w:type="dxa"/>
          </w:tcPr>
          <w:p w14:paraId="2222BA19" w14:textId="3D483C8B" w:rsidR="534E8C49" w:rsidRDefault="534E8C49" w:rsidP="08265DBD">
            <w:pPr>
              <w:rPr>
                <w:b/>
                <w:bCs/>
                <w:lang w:val="en-US"/>
              </w:rPr>
            </w:pPr>
            <w:r w:rsidRPr="08265DBD">
              <w:rPr>
                <w:b/>
                <w:bCs/>
                <w:lang w:val="en-US"/>
              </w:rPr>
              <w:t>Computing</w:t>
            </w:r>
          </w:p>
          <w:p w14:paraId="2F957935" w14:textId="6B88103B" w:rsidR="08265DBD" w:rsidRDefault="08265DBD" w:rsidP="6F634A3A">
            <w:pPr>
              <w:rPr>
                <w:b/>
                <w:bCs/>
                <w:lang w:val="en-US"/>
              </w:rPr>
            </w:pPr>
          </w:p>
          <w:p w14:paraId="72C0996D" w14:textId="59DB8814" w:rsidR="08265DBD" w:rsidRDefault="08265DBD" w:rsidP="08265DBD">
            <w:pPr>
              <w:rPr>
                <w:b/>
                <w:bCs/>
                <w:lang w:val="en-US"/>
              </w:rPr>
            </w:pPr>
          </w:p>
        </w:tc>
        <w:tc>
          <w:tcPr>
            <w:tcW w:w="8963" w:type="dxa"/>
          </w:tcPr>
          <w:p w14:paraId="2F09002E" w14:textId="744E57C2" w:rsidR="534E8C49" w:rsidRDefault="534E8C49" w:rsidP="08265DBD">
            <w:pPr>
              <w:tabs>
                <w:tab w:val="left" w:pos="0"/>
                <w:tab w:val="left" w:pos="536"/>
              </w:tabs>
              <w:spacing w:line="276" w:lineRule="auto"/>
            </w:pPr>
            <w:r w:rsidRPr="08265DBD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  <w:lang w:val="en-US"/>
              </w:rPr>
              <w:t>Multimedia</w:t>
            </w:r>
            <w:r w:rsidRPr="08265DBD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2F4EA816" w14:textId="686EE5C7" w:rsidR="534E8C49" w:rsidRDefault="534E8C49" w:rsidP="08265DBD">
            <w:pPr>
              <w:spacing w:line="276" w:lineRule="auto"/>
            </w:pPr>
            <w:r w:rsidRPr="08265DBD">
              <w:rPr>
                <w:rFonts w:ascii="Calibri" w:eastAsia="Calibri" w:hAnsi="Calibri" w:cs="Calibri"/>
                <w:b/>
                <w:bCs/>
                <w:lang w:val="en-US"/>
              </w:rPr>
              <w:t>AUDIO EDITING</w:t>
            </w:r>
          </w:p>
          <w:p w14:paraId="397DD6E0" w14:textId="18486231" w:rsidR="534E8C49" w:rsidRDefault="534E8C49" w:rsidP="08265DBD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8265DBD">
              <w:rPr>
                <w:rFonts w:ascii="Calibri" w:eastAsia="Calibri" w:hAnsi="Calibri" w:cs="Calibri"/>
                <w:lang w:val="en-US"/>
              </w:rPr>
              <w:t>Identify that sound can be digitally recorded</w:t>
            </w:r>
          </w:p>
          <w:p w14:paraId="38160DF3" w14:textId="51E20B0B" w:rsidR="534E8C49" w:rsidRDefault="534E8C49" w:rsidP="08265DBD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8265DBD">
              <w:rPr>
                <w:rFonts w:ascii="Calibri" w:eastAsia="Calibri" w:hAnsi="Calibri" w:cs="Calibri"/>
                <w:lang w:val="en-US"/>
              </w:rPr>
              <w:t>Use a digital device to record sound</w:t>
            </w:r>
          </w:p>
          <w:p w14:paraId="29F68CD6" w14:textId="461F5902" w:rsidR="534E8C49" w:rsidRDefault="534E8C49" w:rsidP="08265DBD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8265DBD">
              <w:rPr>
                <w:rFonts w:ascii="Calibri" w:eastAsia="Calibri" w:hAnsi="Calibri" w:cs="Calibri"/>
                <w:lang w:val="en-US"/>
              </w:rPr>
              <w:t>Explain that digital recording is stored as a file</w:t>
            </w:r>
          </w:p>
          <w:p w14:paraId="18BC3F8E" w14:textId="2E00A96F" w:rsidR="534E8C49" w:rsidRDefault="534E8C49" w:rsidP="08265DBD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8265DBD">
              <w:rPr>
                <w:rFonts w:ascii="Calibri" w:eastAsia="Calibri" w:hAnsi="Calibri" w:cs="Calibri"/>
                <w:lang w:val="en-US"/>
              </w:rPr>
              <w:t>Explain that audio can be changed through editing</w:t>
            </w:r>
          </w:p>
          <w:p w14:paraId="350A4BF6" w14:textId="2DD35912" w:rsidR="534E8C49" w:rsidRDefault="534E8C49" w:rsidP="08265DBD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8265DBD">
              <w:rPr>
                <w:rFonts w:ascii="Calibri" w:eastAsia="Calibri" w:hAnsi="Calibri" w:cs="Calibri"/>
                <w:lang w:val="en-US"/>
              </w:rPr>
              <w:t xml:space="preserve">Show that different types of </w:t>
            </w:r>
            <w:proofErr w:type="gramStart"/>
            <w:r w:rsidRPr="08265DBD">
              <w:rPr>
                <w:rFonts w:ascii="Calibri" w:eastAsia="Calibri" w:hAnsi="Calibri" w:cs="Calibri"/>
                <w:lang w:val="en-US"/>
              </w:rPr>
              <w:t>audio</w:t>
            </w:r>
            <w:proofErr w:type="gramEnd"/>
            <w:r w:rsidRPr="08265DBD">
              <w:rPr>
                <w:rFonts w:ascii="Calibri" w:eastAsia="Calibri" w:hAnsi="Calibri" w:cs="Calibri"/>
                <w:lang w:val="en-US"/>
              </w:rPr>
              <w:t xml:space="preserve"> can be combined and played together</w:t>
            </w:r>
          </w:p>
          <w:p w14:paraId="583680CE" w14:textId="1C9370E2" w:rsidR="534E8C49" w:rsidRDefault="534E8C49" w:rsidP="08265DB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8265DBD">
              <w:rPr>
                <w:rFonts w:ascii="Calibri" w:eastAsia="Calibri" w:hAnsi="Calibri" w:cs="Calibri"/>
                <w:lang w:val="en-US"/>
              </w:rPr>
              <w:t>Evaluate editing choices made</w:t>
            </w:r>
          </w:p>
          <w:p w14:paraId="476AD6C8" w14:textId="34727826" w:rsidR="08265DBD" w:rsidRDefault="08265DBD" w:rsidP="08265DBD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D202F" w:rsidRPr="00E32D99" w14:paraId="5D36A54D" w14:textId="77777777" w:rsidTr="369DBF5C">
        <w:trPr>
          <w:trHeight w:val="816"/>
        </w:trPr>
        <w:tc>
          <w:tcPr>
            <w:tcW w:w="1493" w:type="dxa"/>
          </w:tcPr>
          <w:p w14:paraId="1FE44B9C" w14:textId="27724DA4" w:rsidR="004D202F" w:rsidRPr="00E32D99" w:rsidRDefault="004D202F" w:rsidP="006068B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Cultural Capital</w:t>
            </w:r>
          </w:p>
        </w:tc>
        <w:tc>
          <w:tcPr>
            <w:tcW w:w="8963" w:type="dxa"/>
          </w:tcPr>
          <w:p w14:paraId="79EFC21E" w14:textId="1EEB56DE" w:rsidR="004D202F" w:rsidRPr="00E32D99" w:rsidRDefault="002F3DB7" w:rsidP="08265DBD">
            <w:pPr>
              <w:rPr>
                <w:lang w:val="en-US"/>
              </w:rPr>
            </w:pPr>
            <w:r>
              <w:rPr>
                <w:lang w:val="en-US"/>
              </w:rPr>
              <w:t>Egyptian Workshop</w:t>
            </w:r>
          </w:p>
          <w:p w14:paraId="14355626" w14:textId="77777777" w:rsidR="004D202F" w:rsidRPr="00E32D99" w:rsidRDefault="004D202F" w:rsidP="222D2386">
            <w:pPr>
              <w:rPr>
                <w:lang w:val="en-US"/>
              </w:rPr>
            </w:pPr>
          </w:p>
        </w:tc>
      </w:tr>
      <w:tr w:rsidR="008B300C" w:rsidRPr="00E32D99" w14:paraId="2E96D9C6" w14:textId="77777777" w:rsidTr="369DBF5C">
        <w:tc>
          <w:tcPr>
            <w:tcW w:w="1493" w:type="dxa"/>
          </w:tcPr>
          <w:p w14:paraId="42CFE32E" w14:textId="381BB6F9" w:rsidR="008B300C" w:rsidRPr="00E32D99" w:rsidRDefault="008B300C">
            <w:pPr>
              <w:rPr>
                <w:b/>
                <w:bCs/>
                <w:lang w:val="en-US"/>
              </w:rPr>
            </w:pPr>
            <w:r w:rsidRPr="00E32D99">
              <w:rPr>
                <w:b/>
                <w:bCs/>
                <w:lang w:val="en-US"/>
              </w:rPr>
              <w:t>English Links</w:t>
            </w:r>
          </w:p>
        </w:tc>
        <w:tc>
          <w:tcPr>
            <w:tcW w:w="8963" w:type="dxa"/>
          </w:tcPr>
          <w:p w14:paraId="26E65ABA" w14:textId="77777777" w:rsidR="006848D7" w:rsidRDefault="006848D7" w:rsidP="006848D7">
            <w:pPr>
              <w:rPr>
                <w:lang w:val="en-US"/>
              </w:rPr>
            </w:pPr>
            <w:r>
              <w:rPr>
                <w:lang w:val="en-US"/>
              </w:rPr>
              <w:t>Character description, followed by story re-telling, based on the story of Egyptian Cinderella</w:t>
            </w:r>
          </w:p>
          <w:p w14:paraId="7FF9701E" w14:textId="0742DADC" w:rsidR="006848D7" w:rsidRDefault="002F3DB7" w:rsidP="006848D7">
            <w:pPr>
              <w:rPr>
                <w:rStyle w:val="Hyperlink"/>
                <w:lang w:val="en-US"/>
              </w:rPr>
            </w:pPr>
            <w:hyperlink r:id="rId10">
              <w:r w:rsidR="006848D7" w:rsidRPr="0DFA878E">
                <w:rPr>
                  <w:rStyle w:val="Hyperlink"/>
                  <w:lang w:val="en-US"/>
                </w:rPr>
                <w:t>https://www.youtube.com/watch?v=rxCH4mO09RA</w:t>
              </w:r>
            </w:hyperlink>
          </w:p>
          <w:p w14:paraId="44AF28B8" w14:textId="60C0D999" w:rsidR="0DFA878E" w:rsidRDefault="0DFA878E" w:rsidP="0DFA878E">
            <w:pPr>
              <w:rPr>
                <w:lang w:val="en-US"/>
              </w:rPr>
            </w:pPr>
          </w:p>
          <w:p w14:paraId="486889EA" w14:textId="4171BC66" w:rsidR="5BDB0D53" w:rsidRDefault="5BDB0D53" w:rsidP="0DFA878E">
            <w:pPr>
              <w:rPr>
                <w:lang w:val="en-US"/>
              </w:rPr>
            </w:pPr>
            <w:r w:rsidRPr="0DFA878E">
              <w:rPr>
                <w:lang w:val="en-US"/>
              </w:rPr>
              <w:t xml:space="preserve">Diary entry based on the video clip </w:t>
            </w:r>
            <w:r w:rsidR="67B53F4F" w:rsidRPr="0DFA878E">
              <w:rPr>
                <w:lang w:val="en-US"/>
              </w:rPr>
              <w:t>T</w:t>
            </w:r>
            <w:r w:rsidR="34C46963" w:rsidRPr="0DFA878E">
              <w:rPr>
                <w:lang w:val="en-US"/>
              </w:rPr>
              <w:t xml:space="preserve">adeo Jones </w:t>
            </w:r>
          </w:p>
          <w:p w14:paraId="6EECDDAF" w14:textId="5CEFE493" w:rsidR="34C46963" w:rsidRDefault="002F3DB7" w:rsidP="0DFA878E">
            <w:pPr>
              <w:rPr>
                <w:lang w:val="en-US"/>
              </w:rPr>
            </w:pPr>
            <w:hyperlink r:id="rId11">
              <w:r w:rsidR="34C46963" w:rsidRPr="0DFA878E">
                <w:rPr>
                  <w:rStyle w:val="Hyperlink"/>
                  <w:lang w:val="en-US"/>
                </w:rPr>
                <w:t>https://www.literacyshed.com/the-egyptian-pyramids.html</w:t>
              </w:r>
            </w:hyperlink>
            <w:r w:rsidR="34C46963" w:rsidRPr="0DFA878E">
              <w:rPr>
                <w:lang w:val="en-US"/>
              </w:rPr>
              <w:t xml:space="preserve"> </w:t>
            </w:r>
          </w:p>
          <w:p w14:paraId="0A6C8905" w14:textId="4B991E58" w:rsidR="3059C512" w:rsidRDefault="3059C512" w:rsidP="08265DBD">
            <w:pPr>
              <w:rPr>
                <w:rStyle w:val="Hyperlink"/>
                <w:color w:val="00B050"/>
                <w:u w:val="none"/>
                <w:lang w:val="en-US"/>
              </w:rPr>
            </w:pPr>
          </w:p>
          <w:p w14:paraId="0071076A" w14:textId="6F16BB94" w:rsidR="00501E52" w:rsidRDefault="00501E52" w:rsidP="3059C512">
            <w:pPr>
              <w:rPr>
                <w:rStyle w:val="Hyperlink"/>
                <w:color w:val="auto"/>
                <w:u w:val="none"/>
                <w:lang w:val="en-US"/>
              </w:rPr>
            </w:pPr>
            <w:r w:rsidRPr="3059C512">
              <w:rPr>
                <w:rStyle w:val="Hyperlink"/>
                <w:color w:val="auto"/>
                <w:u w:val="none"/>
                <w:lang w:val="en-US"/>
              </w:rPr>
              <w:t>The Time Travelling Cat and the Egyptian Goddess – Julia Jarman</w:t>
            </w:r>
          </w:p>
          <w:p w14:paraId="3C4B44B0" w14:textId="0FB61F16" w:rsidR="008B300C" w:rsidRPr="00E32D99" w:rsidRDefault="008B300C" w:rsidP="08265DBD">
            <w:pPr>
              <w:rPr>
                <w:rStyle w:val="Hyperlink"/>
                <w:color w:val="auto"/>
                <w:u w:val="none"/>
                <w:lang w:val="en-US"/>
              </w:rPr>
            </w:pPr>
          </w:p>
        </w:tc>
      </w:tr>
    </w:tbl>
    <w:p w14:paraId="65A35A17" w14:textId="77777777" w:rsidR="00AA5BAE" w:rsidRPr="00E32D99" w:rsidRDefault="00AA5BAE">
      <w:pPr>
        <w:rPr>
          <w:lang w:val="en-US"/>
        </w:rPr>
      </w:pPr>
    </w:p>
    <w:sectPr w:rsidR="00AA5BAE" w:rsidRPr="00E32D99" w:rsidSect="00AA5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zeitS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2F4"/>
    <w:multiLevelType w:val="hybridMultilevel"/>
    <w:tmpl w:val="D3CCB91E"/>
    <w:lvl w:ilvl="0" w:tplc="11FC5F5E">
      <w:numFmt w:val="bullet"/>
      <w:lvlText w:val="-"/>
      <w:lvlJc w:val="left"/>
      <w:pPr>
        <w:ind w:left="720" w:hanging="360"/>
      </w:pPr>
      <w:rPr>
        <w:rFonts w:ascii="Calibri" w:eastAsiaTheme="minorHAnsi" w:hAnsi="Calibri" w:cs="NeuzeitSLTStd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ECF"/>
    <w:multiLevelType w:val="hybridMultilevel"/>
    <w:tmpl w:val="AE7E8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E749E"/>
    <w:multiLevelType w:val="hybridMultilevel"/>
    <w:tmpl w:val="6A4082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80B"/>
    <w:multiLevelType w:val="hybridMultilevel"/>
    <w:tmpl w:val="B866C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900D6"/>
    <w:multiLevelType w:val="hybridMultilevel"/>
    <w:tmpl w:val="731A2382"/>
    <w:lvl w:ilvl="0" w:tplc="9C2AA7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A69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70A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C4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24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A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23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E2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86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02F1A"/>
    <w:multiLevelType w:val="hybridMultilevel"/>
    <w:tmpl w:val="62606116"/>
    <w:lvl w:ilvl="0" w:tplc="EE4A10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3244A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CFC4C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0417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F4B8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FA95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CEE9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D297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5C9D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F79F8"/>
    <w:multiLevelType w:val="hybridMultilevel"/>
    <w:tmpl w:val="EA9CF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84"/>
    <w:multiLevelType w:val="hybridMultilevel"/>
    <w:tmpl w:val="CCC4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7966"/>
    <w:multiLevelType w:val="hybridMultilevel"/>
    <w:tmpl w:val="4E7E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C086A"/>
    <w:multiLevelType w:val="hybridMultilevel"/>
    <w:tmpl w:val="4504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3F90"/>
    <w:multiLevelType w:val="hybridMultilevel"/>
    <w:tmpl w:val="892A8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879AB"/>
    <w:multiLevelType w:val="hybridMultilevel"/>
    <w:tmpl w:val="9590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144C9"/>
    <w:multiLevelType w:val="hybridMultilevel"/>
    <w:tmpl w:val="2C50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2C74"/>
    <w:multiLevelType w:val="hybridMultilevel"/>
    <w:tmpl w:val="9AC86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46E4A"/>
    <w:multiLevelType w:val="hybridMultilevel"/>
    <w:tmpl w:val="DCD2F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90114"/>
    <w:multiLevelType w:val="hybridMultilevel"/>
    <w:tmpl w:val="1A162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E47B7"/>
    <w:multiLevelType w:val="hybridMultilevel"/>
    <w:tmpl w:val="F0E6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E1730"/>
    <w:multiLevelType w:val="hybridMultilevel"/>
    <w:tmpl w:val="530A2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55281"/>
    <w:multiLevelType w:val="hybridMultilevel"/>
    <w:tmpl w:val="CBD65534"/>
    <w:lvl w:ilvl="0" w:tplc="42DEC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27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86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86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C9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44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8E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F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49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33EB1"/>
    <w:multiLevelType w:val="hybridMultilevel"/>
    <w:tmpl w:val="A586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740290">
    <w:abstractNumId w:val="4"/>
  </w:num>
  <w:num w:numId="2" w16cid:durableId="1968392557">
    <w:abstractNumId w:val="18"/>
  </w:num>
  <w:num w:numId="3" w16cid:durableId="670109226">
    <w:abstractNumId w:val="14"/>
  </w:num>
  <w:num w:numId="4" w16cid:durableId="307633081">
    <w:abstractNumId w:val="1"/>
  </w:num>
  <w:num w:numId="5" w16cid:durableId="907770335">
    <w:abstractNumId w:val="7"/>
  </w:num>
  <w:num w:numId="6" w16cid:durableId="148134208">
    <w:abstractNumId w:val="15"/>
  </w:num>
  <w:num w:numId="7" w16cid:durableId="1496459483">
    <w:abstractNumId w:val="3"/>
  </w:num>
  <w:num w:numId="8" w16cid:durableId="1669284815">
    <w:abstractNumId w:val="0"/>
  </w:num>
  <w:num w:numId="9" w16cid:durableId="1423066658">
    <w:abstractNumId w:val="10"/>
  </w:num>
  <w:num w:numId="10" w16cid:durableId="940836727">
    <w:abstractNumId w:val="2"/>
  </w:num>
  <w:num w:numId="11" w16cid:durableId="964428273">
    <w:abstractNumId w:val="19"/>
  </w:num>
  <w:num w:numId="12" w16cid:durableId="1638413376">
    <w:abstractNumId w:val="11"/>
  </w:num>
  <w:num w:numId="13" w16cid:durableId="250623392">
    <w:abstractNumId w:val="5"/>
  </w:num>
  <w:num w:numId="14" w16cid:durableId="1717317034">
    <w:abstractNumId w:val="16"/>
  </w:num>
  <w:num w:numId="15" w16cid:durableId="2015037750">
    <w:abstractNumId w:val="17"/>
  </w:num>
  <w:num w:numId="16" w16cid:durableId="936979847">
    <w:abstractNumId w:val="6"/>
  </w:num>
  <w:num w:numId="17" w16cid:durableId="707993824">
    <w:abstractNumId w:val="8"/>
  </w:num>
  <w:num w:numId="18" w16cid:durableId="1165246259">
    <w:abstractNumId w:val="13"/>
  </w:num>
  <w:num w:numId="19" w16cid:durableId="557323855">
    <w:abstractNumId w:val="9"/>
  </w:num>
  <w:num w:numId="20" w16cid:durableId="1541698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AE"/>
    <w:rsid w:val="00230F39"/>
    <w:rsid w:val="002F3DB7"/>
    <w:rsid w:val="004C0128"/>
    <w:rsid w:val="004D202F"/>
    <w:rsid w:val="00501E52"/>
    <w:rsid w:val="006848D7"/>
    <w:rsid w:val="008104AE"/>
    <w:rsid w:val="00893B31"/>
    <w:rsid w:val="008B300C"/>
    <w:rsid w:val="009A0646"/>
    <w:rsid w:val="00AA2DA6"/>
    <w:rsid w:val="00AA5BAE"/>
    <w:rsid w:val="00AD3E58"/>
    <w:rsid w:val="00B94C61"/>
    <w:rsid w:val="00BF71AD"/>
    <w:rsid w:val="00CB3811"/>
    <w:rsid w:val="00DA15BF"/>
    <w:rsid w:val="00E32D99"/>
    <w:rsid w:val="00E42852"/>
    <w:rsid w:val="00E4411D"/>
    <w:rsid w:val="00E57FB3"/>
    <w:rsid w:val="00F62656"/>
    <w:rsid w:val="01352CE3"/>
    <w:rsid w:val="08265DBD"/>
    <w:rsid w:val="0B46CF5B"/>
    <w:rsid w:val="0DFA878E"/>
    <w:rsid w:val="0EE3C50E"/>
    <w:rsid w:val="222D2386"/>
    <w:rsid w:val="28872BB2"/>
    <w:rsid w:val="3059C512"/>
    <w:rsid w:val="34C46963"/>
    <w:rsid w:val="369DBF5C"/>
    <w:rsid w:val="3AA2F4F2"/>
    <w:rsid w:val="3ADD76BA"/>
    <w:rsid w:val="534E8C49"/>
    <w:rsid w:val="56B221DA"/>
    <w:rsid w:val="5BDB0D53"/>
    <w:rsid w:val="63F4D08B"/>
    <w:rsid w:val="67B53F4F"/>
    <w:rsid w:val="686AD478"/>
    <w:rsid w:val="6CF4919F"/>
    <w:rsid w:val="6F634A3A"/>
    <w:rsid w:val="779EA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C468"/>
  <w15:chartTrackingRefBased/>
  <w15:docId w15:val="{01612FA0-A055-4FFC-A846-ACDFDF0B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teracyshed.com/the-egyptian-pyramid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rxCH4mO09R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34311df-7e86-4ce5-bbf5-0edacc3cd9cb" xsi:nil="true"/>
    <Owner xmlns="a34311df-7e86-4ce5-bbf5-0edacc3cd9cb">
      <UserInfo>
        <DisplayName/>
        <AccountId xsi:nil="true"/>
        <AccountType/>
      </UserInfo>
    </Owner>
    <LMS_Mappings xmlns="a34311df-7e86-4ce5-bbf5-0edacc3cd9cb" xsi:nil="true"/>
    <IsNotebookLocked xmlns="a34311df-7e86-4ce5-bbf5-0edacc3cd9cb" xsi:nil="true"/>
    <NotebookType xmlns="a34311df-7e86-4ce5-bbf5-0edacc3cd9cb" xsi:nil="true"/>
    <FolderType xmlns="a34311df-7e86-4ce5-bbf5-0edacc3cd9cb" xsi:nil="true"/>
    <Leaders xmlns="a34311df-7e86-4ce5-bbf5-0edacc3cd9cb">
      <UserInfo>
        <DisplayName/>
        <AccountId xsi:nil="true"/>
        <AccountType/>
      </UserInfo>
    </Leaders>
    <Distribution_Groups xmlns="a34311df-7e86-4ce5-bbf5-0edacc3cd9cb" xsi:nil="true"/>
    <Templates xmlns="a34311df-7e86-4ce5-bbf5-0edacc3cd9cb" xsi:nil="true"/>
    <DefaultSectionNames xmlns="a34311df-7e86-4ce5-bbf5-0edacc3cd9cb" xsi:nil="true"/>
    <TeamsChannelId xmlns="a34311df-7e86-4ce5-bbf5-0edacc3cd9cb" xsi:nil="true"/>
    <Invited_Leaders xmlns="a34311df-7e86-4ce5-bbf5-0edacc3cd9cb" xsi:nil="true"/>
    <CultureName xmlns="a34311df-7e86-4ce5-bbf5-0edacc3cd9cb" xsi:nil="true"/>
    <Invited_Members xmlns="a34311df-7e86-4ce5-bbf5-0edacc3cd9cb" xsi:nil="true"/>
    <Self_Registration_Enabled xmlns="a34311df-7e86-4ce5-bbf5-0edacc3cd9cb" xsi:nil="true"/>
    <AppVersion xmlns="a34311df-7e86-4ce5-bbf5-0edacc3cd9cb" xsi:nil="true"/>
    <Math_Settings xmlns="a34311df-7e86-4ce5-bbf5-0edacc3cd9cb" xsi:nil="true"/>
    <Members xmlns="a34311df-7e86-4ce5-bbf5-0edacc3cd9cb">
      <UserInfo>
        <DisplayName/>
        <AccountId xsi:nil="true"/>
        <AccountType/>
      </UserInfo>
    </Members>
    <Member_Groups xmlns="a34311df-7e86-4ce5-bbf5-0edacc3cd9cb">
      <UserInfo>
        <DisplayName/>
        <AccountId xsi:nil="true"/>
        <AccountType/>
      </UserInfo>
    </Member_Groups>
    <Has_Leaders_Only_SectionGroup xmlns="a34311df-7e86-4ce5-bbf5-0edacc3cd9cb" xsi:nil="true"/>
    <lcf76f155ced4ddcb4097134ff3c332f xmlns="a34311df-7e86-4ce5-bbf5-0edacc3cd9cb">
      <Terms xmlns="http://schemas.microsoft.com/office/infopath/2007/PartnerControls"/>
    </lcf76f155ced4ddcb4097134ff3c332f>
    <TaxCatchAll xmlns="2882bd40-be10-46cd-a0be-7674ebc5f5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936A0CE6024385E21AEE0FEB5AE7" ma:contentTypeVersion="37" ma:contentTypeDescription="Create a new document." ma:contentTypeScope="" ma:versionID="81c7abbd10a2ec24c8dc97b1dbeb8ae5">
  <xsd:schema xmlns:xsd="http://www.w3.org/2001/XMLSchema" xmlns:xs="http://www.w3.org/2001/XMLSchema" xmlns:p="http://schemas.microsoft.com/office/2006/metadata/properties" xmlns:ns2="a34311df-7e86-4ce5-bbf5-0edacc3cd9cb" xmlns:ns3="2882bd40-be10-46cd-a0be-7674ebc5f5a6" targetNamespace="http://schemas.microsoft.com/office/2006/metadata/properties" ma:root="true" ma:fieldsID="c0967a27ed29568645d1d29e691c2d5a" ns2:_="" ns3:_="">
    <xsd:import namespace="a34311df-7e86-4ce5-bbf5-0edacc3cd9cb"/>
    <xsd:import namespace="2882bd40-be10-46cd-a0be-7674ebc5f5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311df-7e86-4ce5-bbf5-0edacc3cd9c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76dfa6d-210b-4214-b9dd-a04737a8a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bd40-be10-46cd-a0be-7674ebc5f5a6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9f97fb53-f31a-4c35-b162-6b02755ba87a}" ma:internalName="TaxCatchAll" ma:showField="CatchAllData" ma:web="2882bd40-be10-46cd-a0be-7674ebc5f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B049B-6A5D-42B0-93E6-73A7F4BB49AF}">
  <ds:schemaRefs>
    <ds:schemaRef ds:uri="http://schemas.microsoft.com/office/2006/metadata/properties"/>
    <ds:schemaRef ds:uri="a34311df-7e86-4ce5-bbf5-0edacc3cd9c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2882bd40-be10-46cd-a0be-7674ebc5f5a6"/>
  </ds:schemaRefs>
</ds:datastoreItem>
</file>

<file path=customXml/itemProps2.xml><?xml version="1.0" encoding="utf-8"?>
<ds:datastoreItem xmlns:ds="http://schemas.openxmlformats.org/officeDocument/2006/customXml" ds:itemID="{17751E6A-8DF4-42E5-AC29-35DCD3B27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2354B-68BC-4C0F-9FB7-BAB3FEA0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311df-7e86-4ce5-bbf5-0edacc3cd9cb"/>
    <ds:schemaRef ds:uri="2882bd40-be10-46cd-a0be-7674ebc5f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Jackson</dc:creator>
  <cp:keywords/>
  <dc:description/>
  <cp:lastModifiedBy>Jessica Welch</cp:lastModifiedBy>
  <cp:revision>2</cp:revision>
  <dcterms:created xsi:type="dcterms:W3CDTF">2023-09-18T11:35:00Z</dcterms:created>
  <dcterms:modified xsi:type="dcterms:W3CDTF">2023-09-18T11:35:00Z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0x010100908A936A0CE6024385E21AEE0FEB5AE7</vt:lpwstr>
  </property>
</Properties>
</file>